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54" w:rsidRPr="00FD0FEA" w:rsidRDefault="004D248A">
      <w:pPr>
        <w:rPr>
          <w:b/>
        </w:rPr>
      </w:pPr>
      <w:r w:rsidRPr="00FD0FEA">
        <w:rPr>
          <w:b/>
        </w:rPr>
        <w:t xml:space="preserve">Положение о конкурсе </w:t>
      </w:r>
      <w:r w:rsidR="00FD0FEA" w:rsidRPr="00FD0FEA">
        <w:rPr>
          <w:b/>
        </w:rPr>
        <w:t xml:space="preserve">чтецов </w:t>
      </w:r>
      <w:r w:rsidR="00157A6D">
        <w:rPr>
          <w:b/>
        </w:rPr>
        <w:t>«#Классика</w:t>
      </w:r>
      <w:r w:rsidR="00157A6D" w:rsidRPr="00157A6D">
        <w:rPr>
          <w:b/>
        </w:rPr>
        <w:t>_</w:t>
      </w:r>
      <w:r w:rsidR="00157A6D">
        <w:rPr>
          <w:b/>
        </w:rPr>
        <w:t>из</w:t>
      </w:r>
      <w:r w:rsidR="00157A6D" w:rsidRPr="00157A6D">
        <w:rPr>
          <w:b/>
        </w:rPr>
        <w:t>_</w:t>
      </w:r>
      <w:r w:rsidRPr="00FD0FEA">
        <w:rPr>
          <w:b/>
        </w:rPr>
        <w:t>дома</w:t>
      </w:r>
      <w:r w:rsidR="00157A6D" w:rsidRPr="00157A6D">
        <w:rPr>
          <w:b/>
        </w:rPr>
        <w:t>2020</w:t>
      </w:r>
      <w:r w:rsidRPr="00FD0FEA">
        <w:rPr>
          <w:b/>
        </w:rPr>
        <w:t>»</w:t>
      </w:r>
    </w:p>
    <w:p w:rsidR="004D248A" w:rsidRPr="00EC33E4" w:rsidRDefault="00EC33E4">
      <w:pPr>
        <w:rPr>
          <w:b/>
        </w:rPr>
      </w:pPr>
      <w:r w:rsidRPr="00EC33E4">
        <w:rPr>
          <w:b/>
        </w:rPr>
        <w:t>Общие положения</w:t>
      </w:r>
    </w:p>
    <w:p w:rsidR="00FD0FEA" w:rsidRDefault="00FD0FEA">
      <w:r>
        <w:t>1</w:t>
      </w:r>
      <w:r w:rsidR="004D248A">
        <w:t>.</w:t>
      </w:r>
      <w:r>
        <w:t xml:space="preserve"> В конкурсе могут принимать участие студенты 1 и 2 курса о.</w:t>
      </w:r>
      <w:proofErr w:type="gramStart"/>
      <w:r>
        <w:t>ф</w:t>
      </w:r>
      <w:proofErr w:type="gramEnd"/>
      <w:r>
        <w:t>.</w:t>
      </w:r>
    </w:p>
    <w:p w:rsidR="004D248A" w:rsidRDefault="00FD0FEA">
      <w:r>
        <w:t>2.</w:t>
      </w:r>
      <w:r w:rsidR="004D248A">
        <w:t xml:space="preserve"> К конкурсу допускаются стихотворения</w:t>
      </w:r>
      <w:r>
        <w:t>,</w:t>
      </w:r>
      <w:r w:rsidR="004D248A">
        <w:t xml:space="preserve"> определенные к выучиванию наизусть</w:t>
      </w:r>
      <w:r w:rsidR="00157A6D">
        <w:t>,</w:t>
      </w:r>
      <w:r w:rsidR="00157A6D" w:rsidRPr="00157A6D">
        <w:t xml:space="preserve"> </w:t>
      </w:r>
      <w:r w:rsidR="00157A6D">
        <w:t>и по выбору</w:t>
      </w:r>
      <w:r w:rsidR="004D248A">
        <w:t xml:space="preserve"> </w:t>
      </w:r>
      <w:r w:rsidR="00157A6D">
        <w:t xml:space="preserve">студента </w:t>
      </w:r>
      <w:r w:rsidR="004D248A">
        <w:t xml:space="preserve">в соответствии с программами курсов «История русской литературы </w:t>
      </w:r>
      <w:r w:rsidR="004D248A">
        <w:rPr>
          <w:lang w:val="en-US"/>
        </w:rPr>
        <w:t>XVIII</w:t>
      </w:r>
      <w:r w:rsidR="004D248A">
        <w:t xml:space="preserve"> </w:t>
      </w:r>
      <w:proofErr w:type="gramStart"/>
      <w:r w:rsidR="004D248A">
        <w:t>в</w:t>
      </w:r>
      <w:proofErr w:type="gramEnd"/>
      <w:r w:rsidR="004D248A">
        <w:t>.»</w:t>
      </w:r>
      <w:r w:rsidR="004D248A" w:rsidRPr="004D248A">
        <w:t xml:space="preserve"> </w:t>
      </w:r>
      <w:r w:rsidR="004D248A">
        <w:t>и «</w:t>
      </w:r>
      <w:proofErr w:type="gramStart"/>
      <w:r w:rsidR="004D248A">
        <w:t>История</w:t>
      </w:r>
      <w:proofErr w:type="gramEnd"/>
      <w:r w:rsidR="004D248A">
        <w:t xml:space="preserve"> русской литературы </w:t>
      </w:r>
      <w:r w:rsidR="004D248A">
        <w:rPr>
          <w:lang w:val="en-US"/>
        </w:rPr>
        <w:t>XIX</w:t>
      </w:r>
      <w:r w:rsidR="004D248A">
        <w:t xml:space="preserve"> в. (40-60 гг.)»</w:t>
      </w:r>
      <w:r w:rsidR="00EC33E4">
        <w:t>.</w:t>
      </w:r>
    </w:p>
    <w:p w:rsidR="00EC33E4" w:rsidRDefault="00EC33E4">
      <w:r>
        <w:t xml:space="preserve">3. Жюри конкурса: преподаватели кафедры русской классической литературы и славистики. </w:t>
      </w:r>
    </w:p>
    <w:p w:rsidR="00CF4B5A" w:rsidRDefault="00EC33E4">
      <w:r>
        <w:t>4</w:t>
      </w:r>
      <w:r w:rsidR="00CF4B5A">
        <w:t>.  Конкурс проводится по номинациям:</w:t>
      </w:r>
    </w:p>
    <w:p w:rsidR="00CF4B5A" w:rsidRDefault="00CF4B5A" w:rsidP="00CF4B5A">
      <w:pPr>
        <w:pStyle w:val="a3"/>
        <w:numPr>
          <w:ilvl w:val="0"/>
          <w:numId w:val="1"/>
        </w:numPr>
      </w:pPr>
      <w:r>
        <w:t>Верность классике,</w:t>
      </w:r>
    </w:p>
    <w:p w:rsidR="00CF4B5A" w:rsidRDefault="00CF4B5A" w:rsidP="00CF4B5A">
      <w:pPr>
        <w:pStyle w:val="a3"/>
        <w:numPr>
          <w:ilvl w:val="0"/>
          <w:numId w:val="1"/>
        </w:numPr>
      </w:pPr>
      <w:r>
        <w:t>Верность себе в классике,</w:t>
      </w:r>
    </w:p>
    <w:p w:rsidR="00CF4B5A" w:rsidRDefault="00CF4B5A" w:rsidP="00CF4B5A">
      <w:pPr>
        <w:pStyle w:val="a3"/>
        <w:numPr>
          <w:ilvl w:val="0"/>
          <w:numId w:val="1"/>
        </w:numPr>
      </w:pPr>
      <w:r>
        <w:t>Актуальность классики,</w:t>
      </w:r>
    </w:p>
    <w:p w:rsidR="00EC33E4" w:rsidRDefault="00CF4B5A" w:rsidP="00EC33E4">
      <w:pPr>
        <w:pStyle w:val="a3"/>
        <w:numPr>
          <w:ilvl w:val="0"/>
          <w:numId w:val="1"/>
        </w:numPr>
      </w:pPr>
      <w:r>
        <w:t>Драматизация классики,</w:t>
      </w:r>
    </w:p>
    <w:p w:rsidR="00CF4B5A" w:rsidRDefault="00EC33E4" w:rsidP="00CF4B5A">
      <w:pPr>
        <w:pStyle w:val="a3"/>
        <w:numPr>
          <w:ilvl w:val="0"/>
          <w:numId w:val="1"/>
        </w:numPr>
      </w:pPr>
      <w:r>
        <w:t>Тво</w:t>
      </w:r>
      <w:r w:rsidR="00157A6D">
        <w:t>рческое осмысление</w:t>
      </w:r>
      <w:r>
        <w:t xml:space="preserve"> классики,</w:t>
      </w:r>
    </w:p>
    <w:p w:rsidR="00EC33E4" w:rsidRDefault="00EC33E4" w:rsidP="00CF4B5A">
      <w:pPr>
        <w:pStyle w:val="a3"/>
        <w:numPr>
          <w:ilvl w:val="0"/>
          <w:numId w:val="1"/>
        </w:numPr>
      </w:pPr>
      <w:r>
        <w:t>Возвышенная классика</w:t>
      </w:r>
    </w:p>
    <w:p w:rsidR="00EC33E4" w:rsidRDefault="00EC33E4" w:rsidP="00CF4B5A">
      <w:pPr>
        <w:pStyle w:val="a3"/>
        <w:numPr>
          <w:ilvl w:val="0"/>
          <w:numId w:val="1"/>
        </w:numPr>
      </w:pPr>
      <w:r>
        <w:t xml:space="preserve">Классика. Народ - </w:t>
      </w:r>
      <w:proofErr w:type="gramStart"/>
      <w:r>
        <w:t>за</w:t>
      </w:r>
      <w:proofErr w:type="gramEnd"/>
      <w:r>
        <w:t>! *</w:t>
      </w:r>
    </w:p>
    <w:p w:rsidR="00EC33E4" w:rsidRDefault="00EC33E4" w:rsidP="00EC33E4">
      <w:r>
        <w:t xml:space="preserve">*Победитель в этой номинации определяется путем </w:t>
      </w:r>
      <w:r w:rsidR="001E1518">
        <w:t>народного (</w:t>
      </w:r>
      <w:r>
        <w:t>студенческого</w:t>
      </w:r>
      <w:r w:rsidR="001E1518">
        <w:t xml:space="preserve">) </w:t>
      </w:r>
      <w:r>
        <w:t xml:space="preserve"> голосования на образовательной  платформе </w:t>
      </w:r>
      <w:hyperlink r:id="rId5" w:history="1">
        <w:r>
          <w:rPr>
            <w:rStyle w:val="a4"/>
          </w:rPr>
          <w:t>https://sdo.litinstitut.ru/</w:t>
        </w:r>
      </w:hyperlink>
    </w:p>
    <w:p w:rsidR="00EC33E4" w:rsidRPr="00EC33E4" w:rsidRDefault="00EC33E4" w:rsidP="00EC33E4">
      <w:pPr>
        <w:rPr>
          <w:b/>
        </w:rPr>
      </w:pPr>
      <w:r>
        <w:rPr>
          <w:b/>
        </w:rPr>
        <w:t xml:space="preserve">5. </w:t>
      </w:r>
      <w:r w:rsidRPr="00EC33E4">
        <w:rPr>
          <w:b/>
        </w:rPr>
        <w:t>Порядок представления роликов на конкурс</w:t>
      </w:r>
    </w:p>
    <w:p w:rsidR="00EC33E4" w:rsidRDefault="00FD0FEA">
      <w:r>
        <w:t xml:space="preserve"> Конкурсант самостоятельно </w:t>
      </w:r>
    </w:p>
    <w:p w:rsidR="00EC33E4" w:rsidRDefault="0047159D">
      <w:r>
        <w:t xml:space="preserve">- </w:t>
      </w:r>
      <w:r w:rsidR="00FD0FEA" w:rsidRPr="0047159D">
        <w:t xml:space="preserve">выбирает </w:t>
      </w:r>
      <w:r w:rsidR="00FD0FEA">
        <w:t xml:space="preserve">стихотворение, </w:t>
      </w:r>
    </w:p>
    <w:p w:rsidR="00EC33E4" w:rsidRDefault="0047159D">
      <w:r>
        <w:t xml:space="preserve">- </w:t>
      </w:r>
      <w:r w:rsidR="00FD0FEA">
        <w:t xml:space="preserve">записывает ролик, </w:t>
      </w:r>
    </w:p>
    <w:p w:rsidR="00EC33E4" w:rsidRDefault="0047159D">
      <w:r>
        <w:t xml:space="preserve">- </w:t>
      </w:r>
      <w:r w:rsidR="00FD0FEA">
        <w:t xml:space="preserve">заливает его на </w:t>
      </w:r>
      <w:r w:rsidR="00FD0FEA">
        <w:rPr>
          <w:lang w:val="en-US"/>
        </w:rPr>
        <w:t>YouTube</w:t>
      </w:r>
      <w:r w:rsidR="00FD0FEA">
        <w:t xml:space="preserve"> </w:t>
      </w:r>
    </w:p>
    <w:p w:rsidR="001D38ED" w:rsidRPr="001D38ED" w:rsidRDefault="0047159D">
      <w:r>
        <w:t xml:space="preserve">- </w:t>
      </w:r>
      <w:r w:rsidR="00FD0FEA">
        <w:t xml:space="preserve">и присылает </w:t>
      </w:r>
      <w:r w:rsidR="00FD0FEA" w:rsidRPr="0047159D">
        <w:rPr>
          <w:u w:val="single"/>
        </w:rPr>
        <w:t>ссылку</w:t>
      </w:r>
      <w:r w:rsidR="00FD0FEA">
        <w:t xml:space="preserve"> на почту</w:t>
      </w:r>
      <w:r>
        <w:t xml:space="preserve"> </w:t>
      </w:r>
      <w:hyperlink r:id="rId6" w:history="1">
        <w:r w:rsidR="001D38ED" w:rsidRPr="00654DB4">
          <w:rPr>
            <w:rStyle w:val="a4"/>
            <w:lang w:val="en-US"/>
          </w:rPr>
          <w:t>klaslit</w:t>
        </w:r>
        <w:r w:rsidR="001D38ED" w:rsidRPr="00654DB4">
          <w:rPr>
            <w:rStyle w:val="a4"/>
          </w:rPr>
          <w:t>.</w:t>
        </w:r>
        <w:r w:rsidR="001D38ED" w:rsidRPr="00654DB4">
          <w:rPr>
            <w:rStyle w:val="a4"/>
            <w:lang w:val="en-US"/>
          </w:rPr>
          <w:t>distance</w:t>
        </w:r>
        <w:r w:rsidR="001D38ED" w:rsidRPr="00654DB4">
          <w:rPr>
            <w:rStyle w:val="a4"/>
          </w:rPr>
          <w:t>@</w:t>
        </w:r>
        <w:r w:rsidR="001D38ED" w:rsidRPr="00654DB4">
          <w:rPr>
            <w:rStyle w:val="a4"/>
            <w:lang w:val="en-US"/>
          </w:rPr>
          <w:t>gmail</w:t>
        </w:r>
        <w:r w:rsidR="001D38ED" w:rsidRPr="00654DB4">
          <w:rPr>
            <w:rStyle w:val="a4"/>
          </w:rPr>
          <w:t>.</w:t>
        </w:r>
        <w:r w:rsidR="001D38ED" w:rsidRPr="00654DB4">
          <w:rPr>
            <w:rStyle w:val="a4"/>
            <w:lang w:val="en-US"/>
          </w:rPr>
          <w:t>com</w:t>
        </w:r>
      </w:hyperlink>
    </w:p>
    <w:p w:rsidR="00EC33E4" w:rsidRDefault="001D38ED">
      <w:r>
        <w:t xml:space="preserve">Внимание! В теме письма </w:t>
      </w:r>
      <w:r w:rsidR="001F6D56">
        <w:t>обязательно</w:t>
      </w:r>
      <w:r>
        <w:t xml:space="preserve"> указать: </w:t>
      </w:r>
      <w:proofErr w:type="spellStart"/>
      <w:r>
        <w:t>КОНКУРС</w:t>
      </w:r>
      <w:r w:rsidR="001F6D56">
        <w:t>_</w:t>
      </w:r>
      <w:r w:rsidR="001F6D56" w:rsidRPr="00592FE4">
        <w:rPr>
          <w:i/>
        </w:rPr>
        <w:t>курс_</w:t>
      </w:r>
      <w:r w:rsidRPr="00592FE4">
        <w:rPr>
          <w:i/>
        </w:rPr>
        <w:t>Фамили</w:t>
      </w:r>
      <w:r w:rsidR="001F6D56" w:rsidRPr="00592FE4">
        <w:rPr>
          <w:i/>
        </w:rPr>
        <w:t>я</w:t>
      </w:r>
      <w:proofErr w:type="spellEnd"/>
      <w:r w:rsidRPr="00592FE4">
        <w:rPr>
          <w:i/>
        </w:rPr>
        <w:t xml:space="preserve"> Имя</w:t>
      </w:r>
      <w:r w:rsidR="001F6D56">
        <w:t>.</w:t>
      </w:r>
    </w:p>
    <w:p w:rsidR="004D248A" w:rsidRDefault="00EC33E4">
      <w:r>
        <w:t>6. Сроки отправки роликов</w:t>
      </w:r>
      <w:r w:rsidR="001F6D56">
        <w:t xml:space="preserve"> </w:t>
      </w:r>
      <w:r w:rsidR="001F6D56" w:rsidRPr="00A43E59">
        <w:rPr>
          <w:b/>
        </w:rPr>
        <w:t>с 1</w:t>
      </w:r>
      <w:r w:rsidR="00157A6D">
        <w:rPr>
          <w:b/>
        </w:rPr>
        <w:t>8</w:t>
      </w:r>
      <w:r w:rsidR="001F6D56" w:rsidRPr="00A43E59">
        <w:rPr>
          <w:b/>
        </w:rPr>
        <w:t xml:space="preserve"> по </w:t>
      </w:r>
      <w:r w:rsidR="00157A6D">
        <w:rPr>
          <w:b/>
        </w:rPr>
        <w:t>24</w:t>
      </w:r>
      <w:r w:rsidR="001F6D56" w:rsidRPr="00A43E59">
        <w:rPr>
          <w:b/>
        </w:rPr>
        <w:t xml:space="preserve"> мая</w:t>
      </w:r>
      <w:r>
        <w:t>.</w:t>
      </w:r>
    </w:p>
    <w:p w:rsidR="00EC33E4" w:rsidRDefault="00EC33E4">
      <w:pPr>
        <w:rPr>
          <w:u w:val="single"/>
        </w:rPr>
      </w:pPr>
      <w:r>
        <w:t xml:space="preserve">7. Сроки </w:t>
      </w:r>
      <w:r w:rsidR="001F6D56">
        <w:t xml:space="preserve">работы жюри и </w:t>
      </w:r>
      <w:r>
        <w:t>народного голосования</w:t>
      </w:r>
      <w:r w:rsidR="00A43E59">
        <w:t>:</w:t>
      </w:r>
      <w:r w:rsidR="001F6D56">
        <w:t xml:space="preserve"> </w:t>
      </w:r>
      <w:r w:rsidR="001F6D56" w:rsidRPr="00A43E59">
        <w:rPr>
          <w:b/>
        </w:rPr>
        <w:t>2</w:t>
      </w:r>
      <w:r w:rsidR="00157A6D">
        <w:rPr>
          <w:b/>
        </w:rPr>
        <w:t>5</w:t>
      </w:r>
      <w:r w:rsidR="001F6D56" w:rsidRPr="00A43E59">
        <w:rPr>
          <w:b/>
        </w:rPr>
        <w:t>-2</w:t>
      </w:r>
      <w:r w:rsidR="00157A6D">
        <w:rPr>
          <w:b/>
        </w:rPr>
        <w:t>7</w:t>
      </w:r>
      <w:r w:rsidR="001F6D56" w:rsidRPr="00A43E59">
        <w:rPr>
          <w:b/>
        </w:rPr>
        <w:t xml:space="preserve"> мая</w:t>
      </w:r>
      <w:r>
        <w:t>.</w:t>
      </w:r>
      <w:r w:rsidR="0047159D">
        <w:t xml:space="preserve"> После начала работы жюри и народного голосования ролики на конкурс </w:t>
      </w:r>
      <w:r w:rsidR="0047159D" w:rsidRPr="0047159D">
        <w:rPr>
          <w:u w:val="single"/>
        </w:rPr>
        <w:t>не</w:t>
      </w:r>
      <w:r w:rsidR="0047159D">
        <w:rPr>
          <w:u w:val="single"/>
        </w:rPr>
        <w:t xml:space="preserve"> принимаются</w:t>
      </w:r>
      <w:r w:rsidR="001F6D56">
        <w:rPr>
          <w:u w:val="single"/>
        </w:rPr>
        <w:t>.</w:t>
      </w:r>
    </w:p>
    <w:p w:rsidR="0047159D" w:rsidRDefault="0047159D">
      <w:r>
        <w:t xml:space="preserve">8. Сроки объявления </w:t>
      </w:r>
      <w:r w:rsidR="00A43E59">
        <w:t xml:space="preserve">результатов конкурса: </w:t>
      </w:r>
      <w:r w:rsidR="00A43E59" w:rsidRPr="00592FE4">
        <w:rPr>
          <w:b/>
        </w:rPr>
        <w:t>2</w:t>
      </w:r>
      <w:r w:rsidR="00157A6D">
        <w:rPr>
          <w:b/>
        </w:rPr>
        <w:t>9</w:t>
      </w:r>
      <w:r w:rsidR="00592FE4" w:rsidRPr="00592FE4">
        <w:rPr>
          <w:b/>
        </w:rPr>
        <w:t xml:space="preserve"> мая</w:t>
      </w:r>
      <w:r>
        <w:t>.</w:t>
      </w:r>
    </w:p>
    <w:p w:rsidR="00586FFB" w:rsidRPr="00CF4B5A" w:rsidRDefault="00586FFB">
      <w:r>
        <w:t>9. Победители получат всенародное признание, почетные грамоты и бонус на экзамене по курсу.</w:t>
      </w:r>
    </w:p>
    <w:sectPr w:rsidR="00586FFB" w:rsidRPr="00CF4B5A" w:rsidSect="00C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5BC"/>
    <w:multiLevelType w:val="hybridMultilevel"/>
    <w:tmpl w:val="1116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48A"/>
    <w:rsid w:val="00157A6D"/>
    <w:rsid w:val="001D38ED"/>
    <w:rsid w:val="001E1518"/>
    <w:rsid w:val="001F6D56"/>
    <w:rsid w:val="00435601"/>
    <w:rsid w:val="0047159D"/>
    <w:rsid w:val="004D248A"/>
    <w:rsid w:val="00586FFB"/>
    <w:rsid w:val="00592FE4"/>
    <w:rsid w:val="00A43E59"/>
    <w:rsid w:val="00A54536"/>
    <w:rsid w:val="00C63754"/>
    <w:rsid w:val="00CF4B5A"/>
    <w:rsid w:val="00EC33E4"/>
    <w:rsid w:val="00F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lit.distance@gmail.com" TargetMode="External"/><Relationship Id="rId5" Type="http://schemas.openxmlformats.org/officeDocument/2006/relationships/hyperlink" Target="https://sdo.litinstit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2020-05-11T15:46:00Z</dcterms:created>
  <dcterms:modified xsi:type="dcterms:W3CDTF">2020-05-12T15:18:00Z</dcterms:modified>
</cp:coreProperties>
</file>